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808AD" w14:textId="77777777" w:rsidR="00951D4B" w:rsidRPr="00502FDB" w:rsidRDefault="00951D4B" w:rsidP="00951D4B">
      <w:pPr>
        <w:spacing w:line="560" w:lineRule="exact"/>
        <w:ind w:firstLineChars="0" w:firstLine="0"/>
        <w:jc w:val="left"/>
        <w:rPr>
          <w:rFonts w:ascii="仿宋_GB2312" w:eastAsia="仿宋_GB2312" w:hAnsi="仿宋_GB2312" w:cs="仿宋_GB2312" w:hint="eastAsia"/>
          <w:b/>
          <w:bCs/>
          <w:noProof/>
          <w:sz w:val="44"/>
          <w:szCs w:val="44"/>
          <w14:ligatures w14:val="none"/>
        </w:rPr>
      </w:pPr>
      <w:bookmarkStart w:id="0" w:name="_Hlk175040898"/>
      <w:bookmarkStart w:id="1" w:name="_Hlk175040986"/>
      <w:r w:rsidRPr="00502FDB">
        <w:rPr>
          <w:rFonts w:ascii="仿宋_GB2312" w:eastAsia="仿宋_GB2312" w:cs="Times New Roman" w:hint="eastAsia"/>
          <w:b/>
          <w:bCs/>
          <w:sz w:val="44"/>
          <w:szCs w:val="44"/>
          <w14:ligatures w14:val="none"/>
        </w:rPr>
        <w:t>机器人超声探头</w:t>
      </w:r>
      <w:bookmarkEnd w:id="0"/>
      <w:bookmarkEnd w:id="1"/>
      <w:r w:rsidRPr="00502FDB">
        <w:rPr>
          <w:rFonts w:ascii="仿宋_GB2312" w:eastAsia="仿宋_GB2312" w:hAnsi="方正小标宋简体" w:cs="方正小标宋简体" w:hint="eastAsia"/>
          <w:b/>
          <w:bCs/>
          <w:sz w:val="44"/>
          <w:szCs w:val="44"/>
          <w14:ligatures w14:val="none"/>
        </w:rPr>
        <w:t>单一来源</w:t>
      </w:r>
      <w:r w:rsidRPr="00502FDB">
        <w:rPr>
          <w:rFonts w:ascii="仿宋_GB2312" w:eastAsia="仿宋_GB2312" w:cs="Times New Roman" w:hint="eastAsia"/>
          <w:b/>
          <w:bCs/>
          <w:sz w:val="44"/>
          <w:szCs w:val="44"/>
          <w14:ligatures w14:val="none"/>
        </w:rPr>
        <w:t>采购</w:t>
      </w:r>
      <w:r>
        <w:rPr>
          <w:rFonts w:ascii="仿宋_GB2312" w:eastAsia="仿宋_GB2312" w:cs="Times New Roman" w:hint="eastAsia"/>
          <w:b/>
          <w:bCs/>
          <w:sz w:val="44"/>
          <w:szCs w:val="44"/>
          <w14:ligatures w14:val="none"/>
        </w:rPr>
        <w:t>需求</w:t>
      </w:r>
      <w:r w:rsidRPr="00502FDB">
        <w:rPr>
          <w:rFonts w:ascii="仿宋_GB2312" w:eastAsia="仿宋_GB2312" w:cs="Times New Roman" w:hint="eastAsia"/>
          <w:b/>
          <w:bCs/>
          <w:sz w:val="44"/>
          <w:szCs w:val="44"/>
          <w14:ligatures w14:val="none"/>
        </w:rPr>
        <w:t>公示</w:t>
      </w:r>
    </w:p>
    <w:p w14:paraId="0A6980E3" w14:textId="4F0EA33D" w:rsidR="00502FDB" w:rsidRPr="00951D4B" w:rsidRDefault="00951D4B" w:rsidP="00502FDB">
      <w:pPr>
        <w:spacing w:line="560" w:lineRule="exact"/>
        <w:ind w:firstLineChars="0" w:firstLine="0"/>
        <w:rPr>
          <w:rFonts w:ascii="仿宋_GB2312" w:eastAsia="仿宋_GB2312" w:hAnsi="仿宋_GB2312" w:cs="仿宋_GB2312" w:hint="eastAsia"/>
          <w:b/>
          <w:bCs/>
          <w:noProof/>
          <w:sz w:val="44"/>
          <w:szCs w:val="44"/>
          <w14:ligatures w14:val="none"/>
        </w:rPr>
      </w:pPr>
      <w:r>
        <w:rPr>
          <w:rFonts w:ascii="仿宋_GB2312" w:eastAsia="仿宋_GB2312" w:hAnsi="仿宋_GB2312" w:cs="仿宋_GB2312" w:hint="eastAsia"/>
          <w:b/>
          <w:bCs/>
          <w:noProof/>
          <w:sz w:val="44"/>
          <w:szCs w:val="44"/>
          <w14:ligatures w14:val="none"/>
        </w:rPr>
        <w:t>附件</w:t>
      </w:r>
      <w:r w:rsidR="00502FDB" w:rsidRPr="00502FDB">
        <w:rPr>
          <w:rFonts w:ascii="仿宋_GB2312" w:eastAsia="仿宋_GB2312" w:hAnsi="仿宋_GB2312" w:cs="仿宋_GB2312" w:hint="eastAsia"/>
          <w:noProof/>
          <w:sz w:val="36"/>
          <w:szCs w:val="36"/>
          <w14:ligatures w14:val="none"/>
        </w:rPr>
        <w:drawing>
          <wp:anchor distT="0" distB="0" distL="114300" distR="114300" simplePos="0" relativeHeight="251662848" behindDoc="0" locked="0" layoutInCell="1" allowOverlap="1" wp14:anchorId="7BC29D8C" wp14:editId="2B543F36">
            <wp:simplePos x="0" y="0"/>
            <wp:positionH relativeFrom="column">
              <wp:posOffset>65121</wp:posOffset>
            </wp:positionH>
            <wp:positionV relativeFrom="paragraph">
              <wp:posOffset>1900953</wp:posOffset>
            </wp:positionV>
            <wp:extent cx="5199380" cy="6722110"/>
            <wp:effectExtent l="0" t="0" r="0" b="0"/>
            <wp:wrapSquare wrapText="bothSides"/>
            <wp:docPr id="14037456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380" cy="672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_GB2312" w:eastAsia="仿宋_GB2312" w:hAnsi="仿宋_GB2312" w:cs="仿宋_GB2312" w:hint="eastAsia"/>
          <w:b/>
          <w:bCs/>
          <w:noProof/>
          <w:sz w:val="44"/>
          <w:szCs w:val="44"/>
          <w14:ligatures w14:val="none"/>
        </w:rPr>
        <w:t>1</w:t>
      </w:r>
    </w:p>
    <w:p w14:paraId="0C823F49" w14:textId="62F33F61" w:rsidR="00502FDB" w:rsidRPr="006A62A0" w:rsidRDefault="00502FDB" w:rsidP="00502FDB">
      <w:pPr>
        <w:spacing w:line="560" w:lineRule="exact"/>
        <w:ind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  <w14:ligatures w14:val="none"/>
        </w:rPr>
      </w:pPr>
      <w:r w:rsidRPr="00C702D3">
        <w:rPr>
          <w:rFonts w:ascii="仿宋_GB2312" w:eastAsia="仿宋_GB2312" w:hAnsi="仿宋_GB2312" w:cs="仿宋_GB2312"/>
          <w:noProof/>
          <w:sz w:val="32"/>
          <w:szCs w:val="32"/>
          <w14:ligatures w14:val="none"/>
        </w:rPr>
        <w:lastRenderedPageBreak/>
        <w:drawing>
          <wp:anchor distT="0" distB="0" distL="114300" distR="114300" simplePos="0" relativeHeight="251663872" behindDoc="0" locked="0" layoutInCell="1" allowOverlap="1" wp14:anchorId="7B464F40" wp14:editId="4E9B5FE9">
            <wp:simplePos x="0" y="0"/>
            <wp:positionH relativeFrom="column">
              <wp:posOffset>65405</wp:posOffset>
            </wp:positionH>
            <wp:positionV relativeFrom="paragraph">
              <wp:posOffset>206375</wp:posOffset>
            </wp:positionV>
            <wp:extent cx="5136515" cy="6766560"/>
            <wp:effectExtent l="0" t="0" r="0" b="0"/>
            <wp:wrapSquare wrapText="bothSides"/>
            <wp:docPr id="3742647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676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02D3">
        <w:rPr>
          <w:rFonts w:ascii="仿宋_GB2312" w:eastAsia="仿宋_GB2312" w:hAnsi="仿宋_GB2312" w:cs="仿宋_GB2312"/>
          <w:sz w:val="32"/>
          <w:szCs w:val="32"/>
          <w14:ligatures w14:val="none"/>
        </w:rPr>
        <w:t xml:space="preserve"> </w:t>
      </w:r>
    </w:p>
    <w:p w14:paraId="240825E0" w14:textId="4859AC9D" w:rsidR="0047026D" w:rsidRPr="00502FDB" w:rsidRDefault="0047026D">
      <w:pPr>
        <w:ind w:firstLine="480"/>
      </w:pPr>
    </w:p>
    <w:sectPr w:rsidR="0047026D" w:rsidRPr="00502F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7E2CC" w14:textId="77777777" w:rsidR="00293598" w:rsidRDefault="00293598" w:rsidP="00951D4B">
      <w:pPr>
        <w:spacing w:line="240" w:lineRule="auto"/>
        <w:ind w:firstLine="480"/>
      </w:pPr>
      <w:r>
        <w:separator/>
      </w:r>
    </w:p>
  </w:endnote>
  <w:endnote w:type="continuationSeparator" w:id="0">
    <w:p w14:paraId="7BE68385" w14:textId="77777777" w:rsidR="00293598" w:rsidRDefault="00293598" w:rsidP="00951D4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23970" w14:textId="77777777" w:rsidR="00951D4B" w:rsidRDefault="00951D4B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EB836" w14:textId="77777777" w:rsidR="00951D4B" w:rsidRDefault="00951D4B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FEF1" w14:textId="77777777" w:rsidR="00951D4B" w:rsidRDefault="00951D4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71DC7" w14:textId="77777777" w:rsidR="00293598" w:rsidRDefault="00293598" w:rsidP="00951D4B">
      <w:pPr>
        <w:spacing w:line="240" w:lineRule="auto"/>
        <w:ind w:firstLine="480"/>
      </w:pPr>
      <w:r>
        <w:separator/>
      </w:r>
    </w:p>
  </w:footnote>
  <w:footnote w:type="continuationSeparator" w:id="0">
    <w:p w14:paraId="265CA23B" w14:textId="77777777" w:rsidR="00293598" w:rsidRDefault="00293598" w:rsidP="00951D4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6800B" w14:textId="77777777" w:rsidR="00951D4B" w:rsidRDefault="00951D4B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DBE75" w14:textId="77777777" w:rsidR="00951D4B" w:rsidRDefault="00951D4B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5ED34" w14:textId="77777777" w:rsidR="00951D4B" w:rsidRDefault="00951D4B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D5859"/>
    <w:multiLevelType w:val="hybridMultilevel"/>
    <w:tmpl w:val="48E03E0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77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4D"/>
    <w:rsid w:val="00293598"/>
    <w:rsid w:val="0047026D"/>
    <w:rsid w:val="00502FDB"/>
    <w:rsid w:val="009100D0"/>
    <w:rsid w:val="00951D4B"/>
    <w:rsid w:val="00A0444D"/>
    <w:rsid w:val="00AD343D"/>
    <w:rsid w:val="00B1753D"/>
    <w:rsid w:val="00D7774A"/>
    <w:rsid w:val="00D8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BCA83"/>
  <w15:chartTrackingRefBased/>
  <w15:docId w15:val="{63805F32-95D4-4BF7-9848-ABB7A94F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FDB"/>
    <w:pPr>
      <w:widowControl w:val="0"/>
      <w:spacing w:line="360" w:lineRule="auto"/>
      <w:ind w:firstLineChars="200" w:firstLine="200"/>
      <w:jc w:val="both"/>
    </w:pPr>
    <w:rPr>
      <w:rFonts w:ascii="Calibri" w:eastAsia="宋体" w:hAnsi="Calibri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FDB"/>
    <w:pPr>
      <w:ind w:firstLine="420"/>
    </w:pPr>
  </w:style>
  <w:style w:type="paragraph" w:styleId="a4">
    <w:name w:val="header"/>
    <w:basedOn w:val="a"/>
    <w:link w:val="a5"/>
    <w:uiPriority w:val="99"/>
    <w:unhideWhenUsed/>
    <w:rsid w:val="00951D4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51D4B"/>
    <w:rPr>
      <w:rFonts w:ascii="Calibri" w:eastAsia="宋体" w:hAnsi="Calibri" w:cs="Arial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51D4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51D4B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春雨 郭</dc:creator>
  <cp:keywords/>
  <dc:description/>
  <cp:lastModifiedBy>春雨 郭</cp:lastModifiedBy>
  <cp:revision>2</cp:revision>
  <dcterms:created xsi:type="dcterms:W3CDTF">2024-08-20T02:22:00Z</dcterms:created>
  <dcterms:modified xsi:type="dcterms:W3CDTF">2024-08-20T02:22:00Z</dcterms:modified>
</cp:coreProperties>
</file>